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685E2" w14:textId="2A9D6AC2" w:rsidR="00F03AEE" w:rsidRPr="00643C3C" w:rsidRDefault="00A47308" w:rsidP="1924E510">
      <w:pPr>
        <w:pStyle w:val="Header"/>
        <w:spacing w:after="120" w:line="240" w:lineRule="auto"/>
        <w:jc w:val="center"/>
        <w:rPr>
          <w:rFonts w:asciiTheme="minorHAnsi" w:eastAsia="Open Sans" w:hAnsiTheme="minorHAnsi" w:cstheme="minorHAnsi"/>
          <w:b/>
          <w:bCs/>
          <w:sz w:val="36"/>
          <w:szCs w:val="36"/>
        </w:rPr>
      </w:pPr>
      <w:r w:rsidRPr="00643C3C">
        <w:rPr>
          <w:rFonts w:asciiTheme="minorHAnsi" w:eastAsia="Open Sans" w:hAnsiTheme="minorHAnsi" w:cstheme="minorHAnsi"/>
          <w:noProof/>
          <w:sz w:val="20"/>
          <w:szCs w:val="20"/>
          <w:lang w:eastAsia="en-CA"/>
        </w:rPr>
        <w:drawing>
          <wp:anchor distT="0" distB="0" distL="114300" distR="114300" simplePos="0" relativeHeight="251658240" behindDoc="0" locked="0" layoutInCell="1" allowOverlap="1" wp14:anchorId="6029B994" wp14:editId="46230E50">
            <wp:simplePos x="0" y="0"/>
            <wp:positionH relativeFrom="column">
              <wp:posOffset>-171450</wp:posOffset>
            </wp:positionH>
            <wp:positionV relativeFrom="page">
              <wp:posOffset>714375</wp:posOffset>
            </wp:positionV>
            <wp:extent cx="1276985" cy="1181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NC_Primary-Logo_Colour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Theme="minorHAnsi" w:eastAsia="Open Sans" w:hAnsiTheme="minorHAnsi" w:cstheme="minorHAnsi"/>
            <w:b/>
            <w:bCs/>
            <w:sz w:val="36"/>
            <w:szCs w:val="36"/>
          </w:rPr>
          <w:alias w:val="Name of Program"/>
          <w:tag w:val="Name of Program"/>
          <w:id w:val="-1891724747"/>
          <w:lock w:val="sdtLocked"/>
          <w:placeholder>
            <w:docPart w:val="DefaultPlaceholder_-1854013440"/>
          </w:placeholder>
        </w:sdtPr>
        <w:sdtEndPr/>
        <w:sdtContent>
          <w:r w:rsidR="00072F54" w:rsidRPr="00643C3C">
            <w:rPr>
              <w:rFonts w:asciiTheme="minorHAnsi" w:eastAsia="Open Sans" w:hAnsiTheme="minorHAnsi" w:cstheme="minorHAnsi"/>
              <w:b/>
              <w:bCs/>
              <w:sz w:val="36"/>
              <w:szCs w:val="36"/>
            </w:rPr>
            <w:t>Education Council</w:t>
          </w:r>
        </w:sdtContent>
      </w:sdt>
      <w:r w:rsidR="00CA1FD0" w:rsidRPr="00643C3C">
        <w:rPr>
          <w:rFonts w:asciiTheme="minorHAnsi" w:eastAsia="Open Sans" w:hAnsiTheme="minorHAnsi" w:cstheme="minorHAnsi"/>
          <w:b/>
          <w:bCs/>
          <w:sz w:val="36"/>
          <w:szCs w:val="36"/>
        </w:rPr>
        <w:t xml:space="preserve"> </w:t>
      </w:r>
      <w:r w:rsidR="00F03AEE" w:rsidRPr="00643C3C">
        <w:rPr>
          <w:rFonts w:asciiTheme="minorHAnsi" w:eastAsia="Open Sans" w:hAnsiTheme="minorHAnsi" w:cstheme="minorHAnsi"/>
          <w:b/>
          <w:bCs/>
          <w:sz w:val="36"/>
          <w:szCs w:val="36"/>
        </w:rPr>
        <w:t xml:space="preserve">Program </w:t>
      </w:r>
      <w:r w:rsidR="00CA1FD0" w:rsidRPr="00643C3C">
        <w:rPr>
          <w:rFonts w:asciiTheme="minorHAnsi" w:eastAsia="Open Sans" w:hAnsiTheme="minorHAnsi" w:cstheme="minorHAnsi"/>
          <w:b/>
          <w:bCs/>
          <w:sz w:val="36"/>
          <w:szCs w:val="36"/>
        </w:rPr>
        <w:t>Profile</w:t>
      </w:r>
    </w:p>
    <w:sdt>
      <w:sdtPr>
        <w:rPr>
          <w:rFonts w:asciiTheme="minorHAnsi" w:eastAsia="Open Sans" w:hAnsiTheme="minorHAnsi" w:cstheme="minorHAnsi"/>
          <w:b/>
          <w:bCs/>
          <w:sz w:val="28"/>
          <w:szCs w:val="28"/>
        </w:rPr>
        <w:alias w:val="School Responsible"/>
        <w:tag w:val="School Responsible"/>
        <w:id w:val="-987248291"/>
        <w:lock w:val="sd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347B1288" w14:textId="5CD5FA88" w:rsidR="00F03AEE" w:rsidRPr="00643C3C" w:rsidRDefault="00F03AEE" w:rsidP="1924E510">
          <w:pPr>
            <w:pStyle w:val="Header"/>
            <w:spacing w:after="120" w:line="240" w:lineRule="auto"/>
            <w:jc w:val="center"/>
            <w:rPr>
              <w:rFonts w:asciiTheme="minorHAnsi" w:eastAsia="Open Sans" w:hAnsiTheme="minorHAnsi" w:cstheme="minorHAnsi"/>
              <w:sz w:val="28"/>
              <w:szCs w:val="28"/>
            </w:rPr>
          </w:pPr>
          <w:r w:rsidRPr="00643C3C">
            <w:rPr>
              <w:rFonts w:asciiTheme="minorHAnsi" w:eastAsia="Open Sans" w:hAnsiTheme="minorHAnsi" w:cstheme="minorHAnsi"/>
              <w:b/>
              <w:bCs/>
              <w:sz w:val="28"/>
              <w:szCs w:val="28"/>
            </w:rPr>
            <w:t xml:space="preserve">School </w:t>
          </w:r>
          <w:r w:rsidRPr="00643C3C">
            <w:rPr>
              <w:rFonts w:asciiTheme="minorHAnsi" w:eastAsia="Open Sans" w:hAnsiTheme="minorHAnsi" w:cstheme="minorHAnsi"/>
              <w:sz w:val="28"/>
              <w:szCs w:val="28"/>
            </w:rPr>
            <w:t>responsible for the program outline</w:t>
          </w:r>
        </w:p>
      </w:sdtContent>
    </w:sdt>
    <w:sdt>
      <w:sdtPr>
        <w:rPr>
          <w:rFonts w:asciiTheme="minorHAnsi" w:eastAsia="Open Sans" w:hAnsiTheme="minorHAnsi" w:cstheme="minorHAnsi"/>
          <w:b/>
          <w:bCs/>
          <w:sz w:val="28"/>
          <w:szCs w:val="28"/>
        </w:rPr>
        <w:alias w:val="Department Name"/>
        <w:tag w:val="Department Name"/>
        <w:id w:val="2026353293"/>
        <w:lock w:val="sd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1424496B" w14:textId="1E45673B" w:rsidR="00871DAC" w:rsidRPr="00643C3C" w:rsidRDefault="00F03AEE" w:rsidP="00643C3C">
          <w:pPr>
            <w:pStyle w:val="Header"/>
            <w:spacing w:after="120" w:line="240" w:lineRule="auto"/>
            <w:jc w:val="center"/>
            <w:rPr>
              <w:rFonts w:asciiTheme="minorHAnsi" w:eastAsia="Open Sans" w:hAnsiTheme="minorHAnsi" w:cstheme="minorHAnsi"/>
              <w:sz w:val="28"/>
              <w:szCs w:val="28"/>
            </w:rPr>
          </w:pPr>
          <w:r w:rsidRPr="00643C3C">
            <w:rPr>
              <w:rFonts w:asciiTheme="minorHAnsi" w:eastAsia="Open Sans" w:hAnsiTheme="minorHAnsi" w:cstheme="minorHAnsi"/>
              <w:b/>
              <w:bCs/>
              <w:sz w:val="28"/>
              <w:szCs w:val="28"/>
            </w:rPr>
            <w:t>Department</w:t>
          </w:r>
          <w:r w:rsidRPr="00643C3C">
            <w:rPr>
              <w:rFonts w:asciiTheme="minorHAnsi" w:eastAsia="Open Sans" w:hAnsiTheme="minorHAnsi" w:cstheme="minorHAnsi"/>
              <w:sz w:val="28"/>
              <w:szCs w:val="28"/>
            </w:rPr>
            <w:t xml:space="preserve"> responsible for the program outline information</w:t>
          </w:r>
        </w:p>
      </w:sdtContent>
    </w:sdt>
    <w:bookmarkStart w:id="0" w:name="_top" w:displacedByCustomXml="prev"/>
    <w:bookmarkEnd w:id="0" w:displacedByCustomXml="prev"/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446"/>
      </w:tblGrid>
      <w:tr w:rsidR="00F542DE" w:rsidRPr="00643C3C" w14:paraId="5C996454" w14:textId="77777777" w:rsidTr="00DF058B">
        <w:tc>
          <w:tcPr>
            <w:tcW w:w="9671" w:type="dxa"/>
            <w:gridSpan w:val="4"/>
            <w:shd w:val="clear" w:color="auto" w:fill="CCA08C"/>
            <w:vAlign w:val="center"/>
          </w:tcPr>
          <w:p w14:paraId="7AA9BBDF" w14:textId="136F3515" w:rsidR="00F542DE" w:rsidRPr="00643C3C" w:rsidRDefault="00C87163" w:rsidP="1924E510">
            <w:pPr>
              <w:spacing w:after="120"/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</w:pPr>
            <w:hyperlink w:anchor="_top" w:tooltip="The first academic year it can be offered" w:history="1">
              <w:r w:rsidR="00F542DE" w:rsidRPr="00461584">
                <w:rPr>
                  <w:rStyle w:val="Hyperlink"/>
                  <w:rFonts w:asciiTheme="minorHAnsi" w:hAnsiTheme="minorHAnsi" w:cstheme="minorHAnsi"/>
                  <w:b/>
                  <w:color w:val="auto"/>
                  <w:sz w:val="24"/>
                  <w:szCs w:val="24"/>
                </w:rPr>
                <w:t>Implementation Date:</w:t>
              </w:r>
            </w:hyperlink>
            <w:r w:rsidR="0046158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Fall 20XX</w:t>
            </w:r>
          </w:p>
        </w:tc>
      </w:tr>
      <w:tr w:rsidR="00F542DE" w:rsidRPr="00643C3C" w14:paraId="338A0062" w14:textId="77777777" w:rsidTr="00F542DE">
        <w:tc>
          <w:tcPr>
            <w:tcW w:w="2405" w:type="dxa"/>
            <w:tcBorders>
              <w:right w:val="nil"/>
            </w:tcBorders>
            <w:shd w:val="clear" w:color="auto" w:fill="auto"/>
            <w:vAlign w:val="center"/>
          </w:tcPr>
          <w:p w14:paraId="4296D526" w14:textId="58AC022A" w:rsidR="00F542DE" w:rsidRPr="00461584" w:rsidRDefault="00C87163" w:rsidP="00F542DE">
            <w:pPr>
              <w:spacing w:after="120"/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</w:pPr>
            <w:hyperlink w:anchor="_top" w:tooltip="see CNC Program Guide and Course Calendar for descriptions of these processes" w:history="1">
              <w:r w:rsidR="00F542DE" w:rsidRPr="00461584">
                <w:rPr>
                  <w:rStyle w:val="Hyperlink"/>
                  <w:rFonts w:asciiTheme="minorHAnsi" w:eastAsia="Open Sans" w:hAnsiTheme="minorHAnsi" w:cstheme="minorHAnsi"/>
                  <w:b/>
                  <w:bCs/>
                  <w:color w:val="auto"/>
                  <w:sz w:val="24"/>
                  <w:szCs w:val="24"/>
                </w:rPr>
                <w:t>Admission Type</w:t>
              </w:r>
            </w:hyperlink>
            <w:r w:rsidR="00F542DE" w:rsidRPr="00461584"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2F7BE11B" w14:textId="50A01145" w:rsidR="00F542DE" w:rsidRPr="00C80010" w:rsidRDefault="00C87163" w:rsidP="00F542DE">
            <w:pPr>
              <w:spacing w:after="120"/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eastAsia="Open Sans" w:hAnsiTheme="minorHAnsi" w:cstheme="minorHAnsi"/>
                  <w:b/>
                  <w:bCs/>
                  <w:sz w:val="24"/>
                  <w:szCs w:val="24"/>
                </w:rPr>
                <w:id w:val="147363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56C" w:rsidRPr="00C8001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542DE" w:rsidRPr="00C80010"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  <w:t xml:space="preserve"> </w:t>
            </w:r>
            <w:hyperlink w:anchor="_top" w:tooltip="No student caps, as long as they meet the admissions requirements" w:history="1">
              <w:r w:rsidR="00F542DE" w:rsidRPr="00C80010">
                <w:rPr>
                  <w:rStyle w:val="Hyperlink"/>
                  <w:rFonts w:asciiTheme="minorHAnsi" w:eastAsia="Open Sans" w:hAnsiTheme="minorHAnsi" w:cstheme="minorHAnsi"/>
                  <w:b/>
                  <w:bCs/>
                  <w:color w:val="auto"/>
                  <w:sz w:val="24"/>
                  <w:szCs w:val="24"/>
                </w:rPr>
                <w:t>OPEN</w:t>
              </w:r>
            </w:hyperlink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</w:tcPr>
          <w:p w14:paraId="3E779B88" w14:textId="046681E9" w:rsidR="00F542DE" w:rsidRPr="00C80010" w:rsidRDefault="00C87163" w:rsidP="00F542DE">
            <w:pPr>
              <w:spacing w:after="120"/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eastAsia="Open Sans" w:hAnsiTheme="minorHAnsi" w:cstheme="minorHAnsi"/>
                  <w:b/>
                  <w:bCs/>
                  <w:sz w:val="24"/>
                  <w:szCs w:val="24"/>
                </w:rPr>
                <w:id w:val="-138748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2DE" w:rsidRPr="00C8001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542DE" w:rsidRPr="00C80010"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  <w:t xml:space="preserve"> </w:t>
            </w:r>
            <w:hyperlink w:anchor="_top" w:tooltip="Limited number of spaces, generally cohorts, first qualified, first accepted" w:history="1">
              <w:r w:rsidR="00F542DE" w:rsidRPr="00C80010">
                <w:rPr>
                  <w:rStyle w:val="Hyperlink"/>
                  <w:rFonts w:asciiTheme="minorHAnsi" w:eastAsia="Open Sans" w:hAnsiTheme="minorHAnsi" w:cstheme="minorHAnsi"/>
                  <w:b/>
                  <w:bCs/>
                  <w:color w:val="auto"/>
                  <w:sz w:val="24"/>
                  <w:szCs w:val="24"/>
                </w:rPr>
                <w:t>LIMITED</w:t>
              </w:r>
            </w:hyperlink>
          </w:p>
        </w:tc>
        <w:tc>
          <w:tcPr>
            <w:tcW w:w="2446" w:type="dxa"/>
            <w:tcBorders>
              <w:left w:val="nil"/>
            </w:tcBorders>
            <w:shd w:val="clear" w:color="auto" w:fill="auto"/>
          </w:tcPr>
          <w:p w14:paraId="0EA6E41E" w14:textId="384EB692" w:rsidR="00F542DE" w:rsidRPr="00C80010" w:rsidRDefault="00C87163" w:rsidP="00F542DE">
            <w:pPr>
              <w:spacing w:after="120"/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eastAsia="Open Sans" w:hAnsiTheme="minorHAnsi" w:cstheme="minorHAnsi"/>
                  <w:b/>
                  <w:bCs/>
                  <w:sz w:val="24"/>
                  <w:szCs w:val="24"/>
                </w:rPr>
                <w:id w:val="-58754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2DE" w:rsidRPr="00C8001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F542DE" w:rsidRPr="00C80010"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  <w:t xml:space="preserve"> </w:t>
            </w:r>
            <w:hyperlink w:anchor="_top" w:tooltip="Most qualified candidates with additional criteria required, delayed admittance" w:history="1">
              <w:r w:rsidR="00F542DE" w:rsidRPr="00C80010">
                <w:rPr>
                  <w:rStyle w:val="Hyperlink"/>
                  <w:rFonts w:asciiTheme="minorHAnsi" w:eastAsia="Open Sans" w:hAnsiTheme="minorHAnsi" w:cstheme="minorHAnsi"/>
                  <w:b/>
                  <w:bCs/>
                  <w:color w:val="auto"/>
                  <w:sz w:val="24"/>
                  <w:szCs w:val="24"/>
                </w:rPr>
                <w:t>SELECTIVE</w:t>
              </w:r>
            </w:hyperlink>
          </w:p>
        </w:tc>
      </w:tr>
      <w:tr w:rsidR="00F542DE" w:rsidRPr="00643C3C" w14:paraId="009383FF" w14:textId="77777777" w:rsidTr="00866E78">
        <w:tc>
          <w:tcPr>
            <w:tcW w:w="9671" w:type="dxa"/>
            <w:gridSpan w:val="4"/>
            <w:shd w:val="clear" w:color="auto" w:fill="CCA08C"/>
          </w:tcPr>
          <w:p w14:paraId="475770E9" w14:textId="399C037B" w:rsidR="00F542DE" w:rsidRPr="00461584" w:rsidRDefault="00C87163" w:rsidP="00F542DE">
            <w:pPr>
              <w:spacing w:after="120"/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</w:pPr>
            <w:hyperlink w:anchor="_top" w:tooltip="This will be used for online and print calendars." w:history="1">
              <w:r w:rsidR="00F542DE" w:rsidRPr="00461584">
                <w:rPr>
                  <w:rStyle w:val="Hyperlink"/>
                  <w:rFonts w:asciiTheme="minorHAnsi" w:eastAsia="Open Sans" w:hAnsiTheme="minorHAnsi" w:cstheme="minorHAnsi"/>
                  <w:b/>
                  <w:bCs/>
                  <w:color w:val="auto"/>
                  <w:sz w:val="24"/>
                  <w:szCs w:val="24"/>
                </w:rPr>
                <w:t>Program Description</w:t>
              </w:r>
            </w:hyperlink>
          </w:p>
        </w:tc>
      </w:tr>
      <w:tr w:rsidR="00F542DE" w:rsidRPr="00643C3C" w14:paraId="37DA3D87" w14:textId="77777777" w:rsidTr="00263D1F">
        <w:trPr>
          <w:trHeight w:val="530"/>
        </w:trPr>
        <w:tc>
          <w:tcPr>
            <w:tcW w:w="9671" w:type="dxa"/>
            <w:gridSpan w:val="4"/>
            <w:shd w:val="clear" w:color="auto" w:fill="auto"/>
          </w:tcPr>
          <w:p w14:paraId="08F84776" w14:textId="33C6EA2C" w:rsidR="00F542DE" w:rsidRPr="00461584" w:rsidRDefault="00F93B04" w:rsidP="00F542DE">
            <w:pPr>
              <w:spacing w:after="120"/>
              <w:rPr>
                <w:rFonts w:asciiTheme="minorHAnsi" w:eastAsia="Open Sans" w:hAnsiTheme="minorHAnsi" w:cstheme="minorHAnsi"/>
                <w:sz w:val="24"/>
                <w:szCs w:val="24"/>
              </w:rPr>
            </w:pPr>
            <w:r>
              <w:rPr>
                <w:rFonts w:asciiTheme="minorHAnsi" w:eastAsia="Open Sans" w:hAnsiTheme="minorHAnsi" w:cstheme="minorHAnsi"/>
                <w:sz w:val="24"/>
                <w:szCs w:val="24"/>
              </w:rPr>
              <w:t>Write in white spaces.</w:t>
            </w:r>
          </w:p>
        </w:tc>
      </w:tr>
      <w:tr w:rsidR="00F542DE" w:rsidRPr="00643C3C" w14:paraId="1419A304" w14:textId="77777777" w:rsidTr="00866E78">
        <w:tc>
          <w:tcPr>
            <w:tcW w:w="9671" w:type="dxa"/>
            <w:gridSpan w:val="4"/>
            <w:shd w:val="clear" w:color="auto" w:fill="CCA08C"/>
          </w:tcPr>
          <w:p w14:paraId="4AD7B71E" w14:textId="1388E7E4" w:rsidR="00F542DE" w:rsidRPr="00461584" w:rsidRDefault="00C87163" w:rsidP="00F542DE">
            <w:pPr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</w:pPr>
            <w:hyperlink w:anchor="_top" w:tooltip="What are the objectives of the program?" w:history="1">
              <w:r w:rsidR="00F542DE" w:rsidRPr="00461584">
                <w:rPr>
                  <w:rStyle w:val="Hyperlink"/>
                  <w:rFonts w:asciiTheme="minorHAnsi" w:eastAsia="Open Sans" w:hAnsiTheme="minorHAnsi" w:cstheme="minorHAnsi"/>
                  <w:b/>
                  <w:bCs/>
                  <w:color w:val="auto"/>
                  <w:sz w:val="24"/>
                  <w:szCs w:val="24"/>
                </w:rPr>
                <w:t>Program Objectives</w:t>
              </w:r>
            </w:hyperlink>
          </w:p>
        </w:tc>
      </w:tr>
      <w:tr w:rsidR="00F542DE" w:rsidRPr="00643C3C" w14:paraId="0C5AD4A0" w14:textId="77777777" w:rsidTr="00263D1F">
        <w:trPr>
          <w:trHeight w:val="575"/>
        </w:trPr>
        <w:tc>
          <w:tcPr>
            <w:tcW w:w="9671" w:type="dxa"/>
            <w:gridSpan w:val="4"/>
          </w:tcPr>
          <w:p w14:paraId="513724B5" w14:textId="30A24DED" w:rsidR="00F542DE" w:rsidRPr="00461584" w:rsidRDefault="00F542DE" w:rsidP="00F542DE">
            <w:pPr>
              <w:rPr>
                <w:rFonts w:asciiTheme="minorHAnsi" w:eastAsia="Open Sans" w:hAnsiTheme="minorHAnsi" w:cstheme="minorHAnsi"/>
                <w:bCs/>
                <w:sz w:val="24"/>
                <w:szCs w:val="24"/>
              </w:rPr>
            </w:pPr>
          </w:p>
        </w:tc>
      </w:tr>
      <w:tr w:rsidR="00F542DE" w:rsidRPr="00643C3C" w14:paraId="6D331733" w14:textId="77777777" w:rsidTr="00866E78">
        <w:tc>
          <w:tcPr>
            <w:tcW w:w="9671" w:type="dxa"/>
            <w:gridSpan w:val="4"/>
            <w:shd w:val="clear" w:color="auto" w:fill="CCA08C"/>
          </w:tcPr>
          <w:p w14:paraId="0BBD0345" w14:textId="28B4BD1F" w:rsidR="00F542DE" w:rsidRPr="00461584" w:rsidRDefault="00C87163" w:rsidP="00F542DE">
            <w:pPr>
              <w:spacing w:after="120"/>
              <w:rPr>
                <w:rFonts w:asciiTheme="minorHAnsi" w:eastAsia="Open Sans" w:hAnsiTheme="minorHAnsi" w:cstheme="minorHAnsi"/>
                <w:sz w:val="24"/>
                <w:szCs w:val="24"/>
              </w:rPr>
            </w:pPr>
            <w:hyperlink w:anchor="_top" w:tooltip="Include all acceptable requirements, include both secondary and academic upgrading courses" w:history="1">
              <w:r w:rsidR="00F542DE" w:rsidRPr="00461584">
                <w:rPr>
                  <w:rStyle w:val="Hyperlink"/>
                  <w:rFonts w:asciiTheme="minorHAnsi" w:eastAsia="Open Sans" w:hAnsiTheme="minorHAnsi" w:cstheme="minorHAnsi"/>
                  <w:b/>
                  <w:bCs/>
                  <w:color w:val="auto"/>
                  <w:sz w:val="24"/>
                  <w:szCs w:val="24"/>
                </w:rPr>
                <w:t>Admission Requirements</w:t>
              </w:r>
            </w:hyperlink>
            <w:r w:rsidR="00F542DE" w:rsidRPr="00461584"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42DE" w:rsidRPr="00643C3C" w14:paraId="45BD8542" w14:textId="77777777" w:rsidTr="00263D1F">
        <w:trPr>
          <w:trHeight w:val="593"/>
        </w:trPr>
        <w:tc>
          <w:tcPr>
            <w:tcW w:w="9671" w:type="dxa"/>
            <w:gridSpan w:val="4"/>
            <w:shd w:val="clear" w:color="auto" w:fill="auto"/>
          </w:tcPr>
          <w:p w14:paraId="4CCF3F55" w14:textId="11A60909" w:rsidR="00F542DE" w:rsidRPr="00461584" w:rsidRDefault="00F542DE" w:rsidP="00F542DE">
            <w:pPr>
              <w:spacing w:after="120"/>
              <w:rPr>
                <w:rFonts w:asciiTheme="minorHAnsi" w:eastAsia="Open Sans" w:hAnsiTheme="minorHAnsi" w:cstheme="minorHAnsi"/>
                <w:sz w:val="24"/>
                <w:szCs w:val="24"/>
              </w:rPr>
            </w:pPr>
          </w:p>
        </w:tc>
      </w:tr>
      <w:tr w:rsidR="00F542DE" w:rsidRPr="00643C3C" w14:paraId="28889B6C" w14:textId="77777777" w:rsidTr="00866E78">
        <w:tc>
          <w:tcPr>
            <w:tcW w:w="9671" w:type="dxa"/>
            <w:gridSpan w:val="4"/>
            <w:shd w:val="clear" w:color="auto" w:fill="CCA08C"/>
          </w:tcPr>
          <w:p w14:paraId="3919A981" w14:textId="530CD1B3" w:rsidR="00F542DE" w:rsidRPr="00461584" w:rsidRDefault="00C87163" w:rsidP="00F542DE">
            <w:pPr>
              <w:spacing w:after="120"/>
              <w:rPr>
                <w:rFonts w:asciiTheme="minorHAnsi" w:eastAsia="Open Sans" w:hAnsiTheme="minorHAnsi" w:cstheme="minorHAnsi"/>
                <w:i/>
                <w:iCs/>
                <w:strike/>
                <w:sz w:val="24"/>
                <w:szCs w:val="24"/>
              </w:rPr>
            </w:pPr>
            <w:hyperlink w:anchor="_top" w:tooltip="If the program is oversubscribed what is that selection critera above and beyond admission requirements" w:history="1">
              <w:r w:rsidR="00F542DE" w:rsidRPr="00461584">
                <w:rPr>
                  <w:rStyle w:val="Hyperlink"/>
                  <w:rFonts w:asciiTheme="minorHAnsi" w:eastAsia="Open Sans" w:hAnsiTheme="minorHAnsi" w:cstheme="minorHAnsi"/>
                  <w:b/>
                  <w:bCs/>
                  <w:color w:val="auto"/>
                  <w:sz w:val="24"/>
                  <w:szCs w:val="24"/>
                </w:rPr>
                <w:t>Selection Process</w:t>
              </w:r>
            </w:hyperlink>
            <w:r w:rsidR="00F542DE" w:rsidRPr="00461584"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  <w:t xml:space="preserve"> (if admission type is selective)</w:t>
            </w:r>
          </w:p>
        </w:tc>
      </w:tr>
      <w:tr w:rsidR="00F542DE" w:rsidRPr="00643C3C" w14:paraId="13BD03F1" w14:textId="77777777" w:rsidTr="00263D1F">
        <w:trPr>
          <w:trHeight w:val="548"/>
        </w:trPr>
        <w:tc>
          <w:tcPr>
            <w:tcW w:w="9671" w:type="dxa"/>
            <w:gridSpan w:val="4"/>
            <w:shd w:val="clear" w:color="auto" w:fill="auto"/>
          </w:tcPr>
          <w:p w14:paraId="1BBF44BF" w14:textId="432A86E9" w:rsidR="00F542DE" w:rsidRPr="00461584" w:rsidRDefault="00F542DE" w:rsidP="00F542DE">
            <w:pPr>
              <w:spacing w:after="0"/>
              <w:rPr>
                <w:rFonts w:asciiTheme="minorHAnsi" w:eastAsia="Open Sans" w:hAnsiTheme="minorHAnsi" w:cstheme="minorHAnsi"/>
                <w:sz w:val="24"/>
                <w:szCs w:val="24"/>
              </w:rPr>
            </w:pPr>
          </w:p>
        </w:tc>
      </w:tr>
      <w:tr w:rsidR="00F542DE" w:rsidRPr="00643C3C" w14:paraId="69C1CE02" w14:textId="77777777" w:rsidTr="00866E78">
        <w:tc>
          <w:tcPr>
            <w:tcW w:w="9671" w:type="dxa"/>
            <w:gridSpan w:val="4"/>
            <w:shd w:val="clear" w:color="auto" w:fill="CCA08C"/>
          </w:tcPr>
          <w:p w14:paraId="6F973B18" w14:textId="77777777" w:rsidR="00590750" w:rsidRPr="00590750" w:rsidRDefault="00C87163" w:rsidP="00590750">
            <w:pPr>
              <w:spacing w:after="0" w:line="240" w:lineRule="auto"/>
              <w:rPr>
                <w:rFonts w:asciiTheme="minorHAnsi" w:eastAsia="Open Sans" w:hAnsiTheme="minorHAnsi" w:cstheme="minorHAnsi"/>
                <w:sz w:val="24"/>
                <w:szCs w:val="24"/>
              </w:rPr>
            </w:pPr>
            <w:hyperlink w:anchor="_top" w:tooltip="Requirements to be able to complete the program" w:history="1">
              <w:r w:rsidR="00F542DE" w:rsidRPr="00461584">
                <w:rPr>
                  <w:rStyle w:val="Hyperlink"/>
                  <w:rFonts w:asciiTheme="minorHAnsi" w:eastAsia="Open Sans" w:hAnsiTheme="minorHAnsi" w:cstheme="minorHAnsi"/>
                  <w:b/>
                  <w:bCs/>
                  <w:color w:val="auto"/>
                  <w:sz w:val="24"/>
                  <w:szCs w:val="24"/>
                </w:rPr>
                <w:t>Program Specific Requirements</w:t>
              </w:r>
            </w:hyperlink>
            <w:r w:rsidR="00F542DE" w:rsidRPr="00461584"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F542DE" w:rsidRPr="00461584">
              <w:rPr>
                <w:rFonts w:asciiTheme="minorHAnsi" w:eastAsia="Open Sans" w:hAnsiTheme="minorHAnsi" w:cstheme="minorHAnsi"/>
                <w:sz w:val="24"/>
                <w:szCs w:val="24"/>
              </w:rPr>
              <w:t>(</w:t>
            </w:r>
            <w:r w:rsidR="00590750" w:rsidRPr="00590750">
              <w:rPr>
                <w:rFonts w:asciiTheme="minorHAnsi" w:eastAsia="Open Sans" w:hAnsiTheme="minorHAnsi" w:cstheme="minorHAnsi"/>
                <w:sz w:val="24"/>
                <w:szCs w:val="24"/>
              </w:rPr>
              <w:t xml:space="preserve">Indicate additional requirements, such as consent to criminal records checks, readmission criteria, and advanced standing opportunities. </w:t>
            </w:r>
          </w:p>
          <w:p w14:paraId="0678F7A9" w14:textId="17C2FC76" w:rsidR="00F542DE" w:rsidRPr="00461584" w:rsidRDefault="00590750" w:rsidP="00590750">
            <w:pPr>
              <w:spacing w:after="0" w:line="240" w:lineRule="auto"/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</w:pPr>
            <w:r w:rsidRPr="00590750">
              <w:rPr>
                <w:rFonts w:asciiTheme="minorHAnsi" w:eastAsia="Open Sans" w:hAnsiTheme="minorHAnsi" w:cstheme="minorHAnsi"/>
                <w:sz w:val="24"/>
                <w:szCs w:val="24"/>
              </w:rPr>
              <w:t>Write these requirements exactly as they should appear in the calendar.</w:t>
            </w:r>
            <w:r w:rsidR="00F542DE" w:rsidRPr="00461584">
              <w:rPr>
                <w:rFonts w:asciiTheme="minorHAnsi" w:eastAsia="Open Sans" w:hAnsiTheme="minorHAnsi" w:cstheme="minorHAnsi"/>
                <w:sz w:val="24"/>
                <w:szCs w:val="24"/>
              </w:rPr>
              <w:t>)</w:t>
            </w:r>
          </w:p>
        </w:tc>
      </w:tr>
      <w:tr w:rsidR="00541F45" w:rsidRPr="00643C3C" w14:paraId="4390423C" w14:textId="77777777" w:rsidTr="00541F45">
        <w:tc>
          <w:tcPr>
            <w:tcW w:w="9671" w:type="dxa"/>
            <w:gridSpan w:val="4"/>
            <w:shd w:val="clear" w:color="auto" w:fill="FFFFFF" w:themeFill="background1"/>
          </w:tcPr>
          <w:p w14:paraId="137D28BB" w14:textId="77777777" w:rsidR="00541F45" w:rsidRPr="00461584" w:rsidRDefault="00541F45" w:rsidP="00F542D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1F45" w:rsidRPr="00643C3C" w14:paraId="54EAFCE1" w14:textId="77777777" w:rsidTr="00866E78">
        <w:tc>
          <w:tcPr>
            <w:tcW w:w="9671" w:type="dxa"/>
            <w:gridSpan w:val="4"/>
            <w:shd w:val="clear" w:color="auto" w:fill="CCA08C"/>
          </w:tcPr>
          <w:p w14:paraId="79BFFA1C" w14:textId="330CB61E" w:rsidR="00541F45" w:rsidRPr="00461584" w:rsidRDefault="00C87163" w:rsidP="008D7E4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w:anchor="_top" w:tooltip="Recommended by not needed" w:history="1">
              <w:r w:rsidR="00541F45" w:rsidRPr="00461584">
                <w:rPr>
                  <w:rStyle w:val="Hyperlink"/>
                  <w:rFonts w:asciiTheme="minorHAnsi" w:hAnsiTheme="minorHAnsi" w:cstheme="minorHAnsi"/>
                  <w:b/>
                  <w:color w:val="auto"/>
                  <w:sz w:val="24"/>
                  <w:szCs w:val="24"/>
                </w:rPr>
                <w:t>Program Specific Recommendations</w:t>
              </w:r>
            </w:hyperlink>
            <w:r w:rsidR="00541F45" w:rsidRPr="00461584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8D7E4C" w:rsidRPr="008D7E4C">
              <w:rPr>
                <w:rFonts w:asciiTheme="minorHAnsi" w:hAnsiTheme="minorHAnsi" w:cstheme="minorHAnsi"/>
                <w:sz w:val="24"/>
                <w:szCs w:val="24"/>
              </w:rPr>
              <w:t>Specify any additional information that is not a requirement for the program or graduation but will enhance student success.</w:t>
            </w:r>
            <w:r w:rsidR="008D7E4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F542DE" w:rsidRPr="00643C3C" w14:paraId="34076A41" w14:textId="77777777" w:rsidTr="00263D1F">
        <w:trPr>
          <w:trHeight w:val="593"/>
        </w:trPr>
        <w:tc>
          <w:tcPr>
            <w:tcW w:w="9671" w:type="dxa"/>
            <w:gridSpan w:val="4"/>
            <w:shd w:val="clear" w:color="auto" w:fill="auto"/>
          </w:tcPr>
          <w:p w14:paraId="4B0904BB" w14:textId="7FC3EA3D" w:rsidR="00F542DE" w:rsidRPr="00461584" w:rsidRDefault="00F542DE" w:rsidP="00F542DE">
            <w:pPr>
              <w:spacing w:after="120"/>
              <w:rPr>
                <w:rFonts w:asciiTheme="minorHAnsi" w:eastAsia="Open Sans" w:hAnsiTheme="minorHAnsi" w:cstheme="minorHAnsi"/>
                <w:sz w:val="24"/>
                <w:szCs w:val="24"/>
              </w:rPr>
            </w:pPr>
          </w:p>
        </w:tc>
      </w:tr>
      <w:tr w:rsidR="00F542DE" w:rsidRPr="00643C3C" w14:paraId="47E9850B" w14:textId="77777777" w:rsidTr="00866E78">
        <w:tc>
          <w:tcPr>
            <w:tcW w:w="9671" w:type="dxa"/>
            <w:gridSpan w:val="4"/>
            <w:shd w:val="clear" w:color="auto" w:fill="CCA08C"/>
          </w:tcPr>
          <w:p w14:paraId="4A5F5FC2" w14:textId="23DAE32F" w:rsidR="00F542DE" w:rsidRPr="00461584" w:rsidRDefault="00C87163" w:rsidP="008D7E4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w:anchor="_top" w:tooltip="All courses needed to graduate" w:history="1">
              <w:r w:rsidR="00F542DE" w:rsidRPr="00461584">
                <w:rPr>
                  <w:rStyle w:val="Hyperlink"/>
                  <w:rFonts w:asciiTheme="minorHAnsi" w:eastAsia="Open Sans" w:hAnsiTheme="minorHAnsi" w:cstheme="minorHAnsi"/>
                  <w:b/>
                  <w:bCs/>
                  <w:color w:val="auto"/>
                  <w:sz w:val="24"/>
                  <w:szCs w:val="24"/>
                </w:rPr>
                <w:t>Graduation requirements:</w:t>
              </w:r>
              <w:r w:rsidR="00F542DE" w:rsidRPr="00461584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 xml:space="preserve"> </w:t>
              </w:r>
            </w:hyperlink>
            <w:r w:rsidR="00F542DE" w:rsidRPr="00461584"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D7E4C">
              <w:rPr>
                <w:rFonts w:asciiTheme="minorHAnsi" w:eastAsia="Open Sans" w:hAnsiTheme="minorHAnsi" w:cstheme="minorHAnsi"/>
                <w:bCs/>
                <w:sz w:val="24"/>
                <w:szCs w:val="24"/>
              </w:rPr>
              <w:t>(</w:t>
            </w:r>
            <w:r w:rsidR="008D7E4C" w:rsidRPr="008D7E4C">
              <w:rPr>
                <w:rFonts w:asciiTheme="minorHAnsi" w:eastAsia="Open Sans" w:hAnsiTheme="minorHAnsi" w:cstheme="minorHAnsi"/>
                <w:bCs/>
                <w:sz w:val="24"/>
                <w:szCs w:val="24"/>
              </w:rPr>
              <w:t>Outline minimum grades for all courses or a minimum overall GPA required to obtain the credential.</w:t>
            </w:r>
            <w:r w:rsidR="008D7E4C">
              <w:rPr>
                <w:rFonts w:asciiTheme="minorHAnsi" w:eastAsia="Open Sans" w:hAnsiTheme="minorHAnsi" w:cstheme="minorHAnsi"/>
                <w:bCs/>
                <w:sz w:val="24"/>
                <w:szCs w:val="24"/>
              </w:rPr>
              <w:t>)</w:t>
            </w:r>
            <w:r w:rsidR="00F542DE" w:rsidRPr="00461584"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42DE" w:rsidRPr="00643C3C" w14:paraId="64E98AFC" w14:textId="77777777" w:rsidTr="6884ABB4">
        <w:tc>
          <w:tcPr>
            <w:tcW w:w="9671" w:type="dxa"/>
            <w:gridSpan w:val="4"/>
            <w:shd w:val="clear" w:color="auto" w:fill="auto"/>
          </w:tcPr>
          <w:tbl>
            <w:tblPr>
              <w:tblW w:w="94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  <w:gridCol w:w="44"/>
              <w:gridCol w:w="6120"/>
              <w:gridCol w:w="2010"/>
            </w:tblGrid>
            <w:tr w:rsidR="00DF058B" w:rsidRPr="00643C3C" w14:paraId="67E45A84" w14:textId="77777777" w:rsidTr="00DF058B">
              <w:tc>
                <w:tcPr>
                  <w:tcW w:w="1271" w:type="dxa"/>
                  <w:shd w:val="clear" w:color="auto" w:fill="auto"/>
                </w:tcPr>
                <w:p w14:paraId="48B8D902" w14:textId="77777777" w:rsidR="00DF058B" w:rsidRPr="00643C3C" w:rsidRDefault="00DF058B" w:rsidP="00F542DE">
                  <w:pPr>
                    <w:spacing w:after="120"/>
                    <w:rPr>
                      <w:rFonts w:asciiTheme="minorHAnsi" w:eastAsia="Open Sans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643C3C">
                    <w:rPr>
                      <w:rFonts w:asciiTheme="minorHAnsi" w:eastAsia="Open Sans" w:hAnsiTheme="minorHAnsi" w:cstheme="minorHAnsi"/>
                      <w:b/>
                      <w:bCs/>
                      <w:sz w:val="24"/>
                      <w:szCs w:val="24"/>
                    </w:rPr>
                    <w:t>Course Code</w:t>
                  </w:r>
                </w:p>
              </w:tc>
              <w:tc>
                <w:tcPr>
                  <w:tcW w:w="6164" w:type="dxa"/>
                  <w:gridSpan w:val="2"/>
                  <w:shd w:val="clear" w:color="auto" w:fill="auto"/>
                </w:tcPr>
                <w:p w14:paraId="7669F4AB" w14:textId="77777777" w:rsidR="00DF058B" w:rsidRPr="00643C3C" w:rsidRDefault="00DF058B" w:rsidP="00F542DE">
                  <w:pPr>
                    <w:spacing w:after="120"/>
                    <w:jc w:val="center"/>
                    <w:rPr>
                      <w:rFonts w:asciiTheme="minorHAnsi" w:eastAsia="Open Sans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643C3C">
                    <w:rPr>
                      <w:rFonts w:asciiTheme="minorHAnsi" w:eastAsia="Open Sans" w:hAnsiTheme="minorHAnsi" w:cstheme="minorHAnsi"/>
                      <w:b/>
                      <w:bCs/>
                      <w:sz w:val="24"/>
                      <w:szCs w:val="24"/>
                    </w:rPr>
                    <w:t>Course Title</w:t>
                  </w:r>
                </w:p>
              </w:tc>
              <w:tc>
                <w:tcPr>
                  <w:tcW w:w="2010" w:type="dxa"/>
                  <w:shd w:val="clear" w:color="auto" w:fill="auto"/>
                </w:tcPr>
                <w:p w14:paraId="72A610ED" w14:textId="77777777" w:rsidR="00DF058B" w:rsidRPr="00643C3C" w:rsidRDefault="00DF058B" w:rsidP="00F542DE">
                  <w:pPr>
                    <w:spacing w:after="120"/>
                    <w:jc w:val="center"/>
                    <w:rPr>
                      <w:rFonts w:asciiTheme="minorHAnsi" w:eastAsia="Open Sans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643C3C">
                    <w:rPr>
                      <w:rFonts w:asciiTheme="minorHAnsi" w:eastAsia="Open Sans" w:hAnsiTheme="minorHAnsi" w:cstheme="minorHAnsi"/>
                      <w:b/>
                      <w:bCs/>
                      <w:sz w:val="24"/>
                      <w:szCs w:val="24"/>
                    </w:rPr>
                    <w:t>Credits</w:t>
                  </w:r>
                </w:p>
              </w:tc>
            </w:tr>
            <w:tr w:rsidR="00CE2090" w:rsidRPr="00643C3C" w14:paraId="65DEC03B" w14:textId="77777777" w:rsidTr="00DF058B">
              <w:tc>
                <w:tcPr>
                  <w:tcW w:w="1271" w:type="dxa"/>
                  <w:shd w:val="clear" w:color="auto" w:fill="auto"/>
                </w:tcPr>
                <w:p w14:paraId="432F1347" w14:textId="77777777" w:rsidR="00CE2090" w:rsidRPr="00643C3C" w:rsidRDefault="00CE2090" w:rsidP="00F542DE">
                  <w:pPr>
                    <w:spacing w:after="120"/>
                    <w:rPr>
                      <w:rFonts w:asciiTheme="minorHAnsi" w:eastAsia="Open Sans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164" w:type="dxa"/>
                  <w:gridSpan w:val="2"/>
                  <w:shd w:val="clear" w:color="auto" w:fill="auto"/>
                </w:tcPr>
                <w:p w14:paraId="00035414" w14:textId="77777777" w:rsidR="00CE2090" w:rsidRPr="00643C3C" w:rsidRDefault="00CE2090" w:rsidP="00B77388">
                  <w:pPr>
                    <w:spacing w:after="120"/>
                    <w:rPr>
                      <w:rFonts w:asciiTheme="minorHAnsi" w:eastAsia="Open Sans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shd w:val="clear" w:color="auto" w:fill="auto"/>
                </w:tcPr>
                <w:p w14:paraId="1ABD291B" w14:textId="77777777" w:rsidR="00CE2090" w:rsidRPr="00643C3C" w:rsidRDefault="00CE2090" w:rsidP="00B77388">
                  <w:pPr>
                    <w:spacing w:after="120"/>
                    <w:rPr>
                      <w:rFonts w:asciiTheme="minorHAnsi" w:eastAsia="Open Sans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542DE" w:rsidRPr="00643C3C" w14:paraId="4B3094F4" w14:textId="77777777" w:rsidTr="00DF058B">
              <w:tc>
                <w:tcPr>
                  <w:tcW w:w="9445" w:type="dxa"/>
                  <w:gridSpan w:val="4"/>
                  <w:shd w:val="clear" w:color="auto" w:fill="auto"/>
                </w:tcPr>
                <w:p w14:paraId="7608D06B" w14:textId="353B5866" w:rsidR="00F542DE" w:rsidRPr="00643C3C" w:rsidRDefault="00F542DE" w:rsidP="00F542DE">
                  <w:pPr>
                    <w:spacing w:after="120"/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</w:pPr>
                  <w:r w:rsidRPr="00643C3C"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  <w:t xml:space="preserve">One of the following:  </w:t>
                  </w:r>
                </w:p>
              </w:tc>
            </w:tr>
            <w:tr w:rsidR="00DF058B" w:rsidRPr="00643C3C" w14:paraId="3EF18E3B" w14:textId="77777777" w:rsidTr="00DF058B">
              <w:tc>
                <w:tcPr>
                  <w:tcW w:w="1315" w:type="dxa"/>
                  <w:gridSpan w:val="2"/>
                  <w:shd w:val="clear" w:color="auto" w:fill="auto"/>
                </w:tcPr>
                <w:p w14:paraId="3EA1A91F" w14:textId="4D8377D8" w:rsidR="00DF058B" w:rsidRPr="00643C3C" w:rsidRDefault="00DF058B" w:rsidP="00F542DE">
                  <w:pPr>
                    <w:spacing w:after="120"/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120" w:type="dxa"/>
                  <w:shd w:val="clear" w:color="auto" w:fill="auto"/>
                </w:tcPr>
                <w:p w14:paraId="379376CB" w14:textId="7DD73BCC" w:rsidR="00DF058B" w:rsidRPr="00643C3C" w:rsidRDefault="00DF058B" w:rsidP="00F542DE">
                  <w:pPr>
                    <w:spacing w:after="120"/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shd w:val="clear" w:color="auto" w:fill="auto"/>
                </w:tcPr>
                <w:p w14:paraId="729450ED" w14:textId="5DD4F337" w:rsidR="00DF058B" w:rsidRPr="00643C3C" w:rsidRDefault="00DF058B" w:rsidP="00F542DE">
                  <w:pPr>
                    <w:spacing w:after="120"/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F542DE" w:rsidRPr="00643C3C" w14:paraId="17E9A6EB" w14:textId="77777777" w:rsidTr="00DF058B">
              <w:tc>
                <w:tcPr>
                  <w:tcW w:w="9445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EFAD5D2" w14:textId="3B0BACE2" w:rsidR="00F542DE" w:rsidRPr="00643C3C" w:rsidRDefault="00F542DE" w:rsidP="00F542DE">
                  <w:pPr>
                    <w:spacing w:after="120"/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</w:pPr>
                  <w:r w:rsidRPr="00643C3C"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  <w:t xml:space="preserve">One elective chosen from:  </w:t>
                  </w:r>
                </w:p>
              </w:tc>
            </w:tr>
            <w:tr w:rsidR="00DF058B" w:rsidRPr="00643C3C" w14:paraId="24F7E0F2" w14:textId="77777777" w:rsidTr="00DF058B">
              <w:tc>
                <w:tcPr>
                  <w:tcW w:w="13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9BDABB0" w14:textId="3CCF487C" w:rsidR="00DF058B" w:rsidRPr="00643C3C" w:rsidRDefault="00DF058B" w:rsidP="00F542DE">
                  <w:pPr>
                    <w:spacing w:after="120"/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61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99A513" w14:textId="523980A5" w:rsidR="00DF058B" w:rsidRPr="00643C3C" w:rsidRDefault="00DF058B" w:rsidP="00F542DE">
                  <w:pPr>
                    <w:spacing w:after="120"/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6AEA4DE" w14:textId="2882CBC0" w:rsidR="00DF058B" w:rsidRPr="00643C3C" w:rsidRDefault="00DF058B" w:rsidP="00F542DE">
                  <w:pPr>
                    <w:spacing w:after="120"/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DF058B" w:rsidRPr="00643C3C" w14:paraId="016E723D" w14:textId="77777777" w:rsidTr="00DF058B">
              <w:trPr>
                <w:trHeight w:val="323"/>
              </w:trPr>
              <w:tc>
                <w:tcPr>
                  <w:tcW w:w="7435" w:type="dxa"/>
                  <w:gridSpan w:val="3"/>
                  <w:vMerge w:val="restart"/>
                  <w:shd w:val="clear" w:color="auto" w:fill="CCA08C"/>
                </w:tcPr>
                <w:p w14:paraId="53CD1593" w14:textId="5A480A80" w:rsidR="008D7E4C" w:rsidRPr="008D7E4C" w:rsidRDefault="00DF058B" w:rsidP="008D7E4C">
                  <w:pPr>
                    <w:spacing w:after="0" w:line="240" w:lineRule="auto"/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</w:pPr>
                  <w:r w:rsidRPr="00643C3C"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  <w:lastRenderedPageBreak/>
                    <w:t xml:space="preserve">Notes: </w:t>
                  </w:r>
                  <w:r w:rsidR="008D7E4C" w:rsidRPr="008D7E4C"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  <w:t>Write any additional information; for example, “No course may be used more than once to meet diploma requirements.”</w:t>
                  </w:r>
                </w:p>
                <w:p w14:paraId="20D2A883" w14:textId="77777777" w:rsidR="008D7E4C" w:rsidRDefault="008D7E4C" w:rsidP="008D7E4C">
                  <w:pPr>
                    <w:spacing w:after="0" w:line="240" w:lineRule="auto"/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</w:pPr>
                </w:p>
                <w:p w14:paraId="79B53FBD" w14:textId="5922A2F6" w:rsidR="00DF058B" w:rsidRPr="00643C3C" w:rsidRDefault="008D7E4C" w:rsidP="008D7E4C">
                  <w:pPr>
                    <w:spacing w:after="0" w:line="240" w:lineRule="auto"/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</w:pPr>
                  <w:r w:rsidRPr="008D7E4C"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  <w:t>Delete this section if not needed</w:t>
                  </w:r>
                  <w:r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010" w:type="dxa"/>
                  <w:tcBorders>
                    <w:bottom w:val="nil"/>
                  </w:tcBorders>
                  <w:shd w:val="clear" w:color="auto" w:fill="CCA08C"/>
                </w:tcPr>
                <w:p w14:paraId="784B7257" w14:textId="5FC78E17" w:rsidR="00DF058B" w:rsidRPr="00643C3C" w:rsidRDefault="00DF058B" w:rsidP="00F542DE">
                  <w:pPr>
                    <w:spacing w:after="120"/>
                    <w:rPr>
                      <w:rFonts w:asciiTheme="minorHAnsi" w:eastAsia="Open Sans" w:hAnsiTheme="minorHAnsi" w:cstheme="minorHAnsi"/>
                      <w:b/>
                      <w:sz w:val="24"/>
                      <w:szCs w:val="24"/>
                    </w:rPr>
                  </w:pPr>
                  <w:r w:rsidRPr="00643C3C">
                    <w:rPr>
                      <w:rFonts w:asciiTheme="minorHAnsi" w:eastAsia="Open Sans" w:hAnsiTheme="minorHAnsi" w:cstheme="minorHAnsi"/>
                      <w:b/>
                      <w:sz w:val="24"/>
                      <w:szCs w:val="24"/>
                    </w:rPr>
                    <w:t>Total Credits</w:t>
                  </w:r>
                </w:p>
              </w:tc>
            </w:tr>
            <w:tr w:rsidR="00DF058B" w:rsidRPr="00643C3C" w14:paraId="4EB02681" w14:textId="77777777" w:rsidTr="00DF058B">
              <w:trPr>
                <w:trHeight w:val="502"/>
              </w:trPr>
              <w:tc>
                <w:tcPr>
                  <w:tcW w:w="7435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CCA08C"/>
                </w:tcPr>
                <w:p w14:paraId="3258E788" w14:textId="77777777" w:rsidR="00DF058B" w:rsidRPr="00643C3C" w:rsidRDefault="00DF058B" w:rsidP="00F542DE">
                  <w:pPr>
                    <w:spacing w:after="120"/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top w:val="nil"/>
                  </w:tcBorders>
                  <w:shd w:val="clear" w:color="auto" w:fill="CCA08C"/>
                </w:tcPr>
                <w:p w14:paraId="667FC4DC" w14:textId="61730D8F" w:rsidR="00DF058B" w:rsidRPr="00643C3C" w:rsidRDefault="00DF058B" w:rsidP="00F542DE">
                  <w:pPr>
                    <w:spacing w:after="120"/>
                    <w:jc w:val="both"/>
                    <w:rPr>
                      <w:rFonts w:asciiTheme="minorHAnsi" w:eastAsia="Open Sans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317EB4C4" w14:textId="28175D41" w:rsidR="00F542DE" w:rsidRPr="00643C3C" w:rsidRDefault="00F542DE" w:rsidP="00F542DE">
            <w:pPr>
              <w:spacing w:after="120"/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327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5"/>
      </w:tblGrid>
      <w:tr w:rsidR="00666E86" w:rsidRPr="00643C3C" w14:paraId="29E710C2" w14:textId="77777777" w:rsidTr="00866E78">
        <w:tc>
          <w:tcPr>
            <w:tcW w:w="9715" w:type="dxa"/>
            <w:shd w:val="clear" w:color="auto" w:fill="CCA08C"/>
          </w:tcPr>
          <w:p w14:paraId="41F3328D" w14:textId="4B5332B3" w:rsidR="00666E86" w:rsidRPr="00643C3C" w:rsidRDefault="00666E86" w:rsidP="00666E86">
            <w:pPr>
              <w:rPr>
                <w:rFonts w:asciiTheme="minorHAnsi" w:eastAsia="Open Sans" w:hAnsiTheme="minorHAnsi" w:cstheme="minorHAnsi"/>
                <w:sz w:val="24"/>
                <w:szCs w:val="24"/>
              </w:rPr>
            </w:pPr>
            <w:r w:rsidRPr="00643C3C"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  <w:lastRenderedPageBreak/>
              <w:t xml:space="preserve">Credential: </w:t>
            </w:r>
            <w:r w:rsidRPr="00643C3C">
              <w:rPr>
                <w:rFonts w:asciiTheme="minorHAnsi" w:eastAsia="Open Sans" w:hAnsiTheme="minorHAnsi" w:cstheme="minorHAnsi"/>
                <w:sz w:val="24"/>
                <w:szCs w:val="24"/>
              </w:rPr>
              <w:t xml:space="preserve">(See </w:t>
            </w:r>
            <w:hyperlink r:id="rId11">
              <w:r w:rsidRPr="00D94466">
                <w:rPr>
                  <w:rStyle w:val="Hyperlink"/>
                  <w:rFonts w:asciiTheme="minorHAnsi" w:eastAsia="Open Sans" w:hAnsiTheme="minorHAnsi" w:cstheme="minorHAnsi"/>
                  <w:sz w:val="24"/>
                  <w:szCs w:val="24"/>
                </w:rPr>
                <w:t>CNC Education Council Procedure for College Credentials Policy</w:t>
              </w:r>
            </w:hyperlink>
            <w:r w:rsidR="00D94466" w:rsidRPr="00D94466">
              <w:rPr>
                <w:rStyle w:val="Hyperlink"/>
                <w:rFonts w:asciiTheme="minorHAnsi" w:eastAsia="Open Sans" w:hAnsiTheme="minorHAnsi" w:cstheme="minorHAnsi"/>
                <w:sz w:val="24"/>
                <w:szCs w:val="24"/>
              </w:rPr>
              <w:t xml:space="preserve"> </w:t>
            </w:r>
            <w:r w:rsidR="00D94466" w:rsidRPr="00D94466">
              <w:rPr>
                <w:rStyle w:val="Hyperlink"/>
                <w:sz w:val="24"/>
                <w:szCs w:val="24"/>
              </w:rPr>
              <w:t>(1.10)</w:t>
            </w:r>
            <w:r w:rsidRPr="00D94466">
              <w:rPr>
                <w:rFonts w:asciiTheme="minorHAnsi" w:eastAsia="Open Sans" w:hAnsiTheme="minorHAnsi" w:cstheme="minorHAnsi"/>
                <w:sz w:val="24"/>
                <w:szCs w:val="24"/>
              </w:rPr>
              <w:t>)</w:t>
            </w:r>
          </w:p>
        </w:tc>
      </w:tr>
      <w:tr w:rsidR="00666E86" w:rsidRPr="00643C3C" w14:paraId="0B0C8DF7" w14:textId="77777777" w:rsidTr="00666E86">
        <w:tc>
          <w:tcPr>
            <w:tcW w:w="9715" w:type="dxa"/>
            <w:shd w:val="clear" w:color="auto" w:fill="auto"/>
          </w:tcPr>
          <w:p w14:paraId="1D135E12" w14:textId="2F7ED8A6" w:rsidR="00666E86" w:rsidRPr="00643C3C" w:rsidRDefault="00666E86" w:rsidP="00666E86">
            <w:pPr>
              <w:rPr>
                <w:rFonts w:asciiTheme="minorHAnsi" w:eastAsia="Open Sans" w:hAnsiTheme="minorHAnsi" w:cstheme="minorHAnsi"/>
                <w:sz w:val="24"/>
                <w:szCs w:val="24"/>
              </w:rPr>
            </w:pPr>
          </w:p>
        </w:tc>
      </w:tr>
      <w:tr w:rsidR="00A17A8E" w:rsidRPr="00643C3C" w14:paraId="25553660" w14:textId="77777777" w:rsidTr="00866E78">
        <w:tc>
          <w:tcPr>
            <w:tcW w:w="9715" w:type="dxa"/>
            <w:shd w:val="clear" w:color="auto" w:fill="CCA08C"/>
          </w:tcPr>
          <w:p w14:paraId="102CE4E1" w14:textId="51F6AD3E" w:rsidR="00A17A8E" w:rsidRPr="00643C3C" w:rsidRDefault="00A17A8E" w:rsidP="00666E86">
            <w:pPr>
              <w:rPr>
                <w:rFonts w:asciiTheme="minorHAnsi" w:eastAsia="Open Sans" w:hAnsiTheme="minorHAnsi" w:cstheme="minorHAnsi"/>
                <w:sz w:val="24"/>
                <w:szCs w:val="24"/>
              </w:rPr>
            </w:pPr>
            <w:r w:rsidRPr="00643C3C">
              <w:rPr>
                <w:rFonts w:asciiTheme="minorHAnsi" w:eastAsia="Open Sans" w:hAnsiTheme="minorHAnsi" w:cstheme="minorHAnsi"/>
                <w:b/>
                <w:bCs/>
                <w:sz w:val="24"/>
                <w:szCs w:val="24"/>
              </w:rPr>
              <w:t>Graduation/Time Frames:</w:t>
            </w:r>
            <w:r w:rsidRPr="00643C3C">
              <w:rPr>
                <w:rFonts w:asciiTheme="minorHAnsi" w:eastAsia="Open Sans" w:hAnsiTheme="minorHAnsi" w:cstheme="minorHAnsi"/>
                <w:sz w:val="24"/>
                <w:szCs w:val="24"/>
              </w:rPr>
              <w:t xml:space="preserve"> The CNC </w:t>
            </w:r>
            <w:hyperlink r:id="rId12" w:history="1">
              <w:r w:rsidRPr="00643C3C">
                <w:rPr>
                  <w:rStyle w:val="Hyperlink"/>
                  <w:rFonts w:asciiTheme="minorHAnsi" w:eastAsia="Open Sans" w:hAnsiTheme="minorHAnsi" w:cstheme="minorHAnsi"/>
                  <w:sz w:val="24"/>
                  <w:szCs w:val="24"/>
                </w:rPr>
                <w:t>Ten Year Timeline for Program Completion Policy (E-1.37)</w:t>
              </w:r>
            </w:hyperlink>
            <w:r w:rsidRPr="00643C3C">
              <w:rPr>
                <w:rFonts w:asciiTheme="minorHAnsi" w:eastAsia="Open Sans" w:hAnsiTheme="minorHAnsi" w:cstheme="minorHAnsi"/>
                <w:sz w:val="24"/>
                <w:szCs w:val="24"/>
              </w:rPr>
              <w:t xml:space="preserve"> applies by default to all programs. It is only necessary to complete this section if the program has or is seeking approval for a shorter program completion deadline.</w:t>
            </w:r>
          </w:p>
        </w:tc>
      </w:tr>
      <w:tr w:rsidR="00A17A8E" w:rsidRPr="00643C3C" w14:paraId="536277BF" w14:textId="77777777" w:rsidTr="00666E86">
        <w:tc>
          <w:tcPr>
            <w:tcW w:w="9715" w:type="dxa"/>
            <w:shd w:val="clear" w:color="auto" w:fill="auto"/>
          </w:tcPr>
          <w:p w14:paraId="7E02FAF5" w14:textId="1B750784" w:rsidR="00A17A8E" w:rsidRPr="00643C3C" w:rsidRDefault="00A17A8E" w:rsidP="00BC56B2">
            <w:pPr>
              <w:rPr>
                <w:rFonts w:asciiTheme="minorHAnsi" w:eastAsia="Open Sans" w:hAnsiTheme="minorHAnsi" w:cstheme="minorHAnsi"/>
                <w:sz w:val="24"/>
                <w:szCs w:val="24"/>
              </w:rPr>
            </w:pPr>
          </w:p>
        </w:tc>
      </w:tr>
      <w:tr w:rsidR="00DD6D14" w:rsidRPr="00643C3C" w14:paraId="48F1FCD0" w14:textId="77777777" w:rsidTr="00DD6D14">
        <w:tc>
          <w:tcPr>
            <w:tcW w:w="9715" w:type="dxa"/>
            <w:shd w:val="clear" w:color="auto" w:fill="CCA08C"/>
          </w:tcPr>
          <w:p w14:paraId="6A1BD61D" w14:textId="3F58C327" w:rsidR="00DD6D14" w:rsidRPr="00643C3C" w:rsidRDefault="00B904C3" w:rsidP="00BC56B2">
            <w:pPr>
              <w:rPr>
                <w:rFonts w:asciiTheme="minorHAnsi" w:eastAsia="Open Sans" w:hAnsiTheme="minorHAnsi" w:cstheme="minorHAnsi"/>
                <w:sz w:val="24"/>
                <w:szCs w:val="24"/>
              </w:rPr>
            </w:pPr>
            <w:r w:rsidRPr="00B904C3">
              <w:rPr>
                <w:rFonts w:asciiTheme="minorHAnsi" w:eastAsia="Open Sans" w:hAnsiTheme="minorHAnsi" w:cstheme="minorHAnsi"/>
                <w:b/>
                <w:sz w:val="24"/>
                <w:szCs w:val="24"/>
              </w:rPr>
              <w:t>Residency Rate Requirement:</w:t>
            </w:r>
            <w:r w:rsidRPr="00B904C3">
              <w:rPr>
                <w:rFonts w:asciiTheme="minorHAnsi" w:eastAsia="Open Sans" w:hAnsiTheme="minorHAnsi" w:cstheme="minorHAnsi"/>
                <w:sz w:val="24"/>
                <w:szCs w:val="24"/>
              </w:rPr>
              <w:t xml:space="preserve"> Residency rates as outlined in the College Credentials Policy Procedures (E-1.10) apply by default to all programs. It is only necessary to complete th</w:t>
            </w:r>
            <w:r>
              <w:rPr>
                <w:rFonts w:asciiTheme="minorHAnsi" w:eastAsia="Open Sans" w:hAnsiTheme="minorHAnsi" w:cstheme="minorHAnsi"/>
                <w:sz w:val="24"/>
                <w:szCs w:val="24"/>
              </w:rPr>
              <w:t>e</w:t>
            </w:r>
            <w:r w:rsidRPr="00B904C3">
              <w:rPr>
                <w:rFonts w:asciiTheme="minorHAnsi" w:eastAsia="Open Sans" w:hAnsiTheme="minorHAnsi" w:cstheme="minorHAnsi"/>
                <w:sz w:val="24"/>
                <w:szCs w:val="24"/>
              </w:rPr>
              <w:t xml:space="preserve"> section</w:t>
            </w:r>
            <w:r>
              <w:rPr>
                <w:rFonts w:asciiTheme="minorHAnsi" w:eastAsia="Open Sans" w:hAnsiTheme="minorHAnsi" w:cstheme="minorHAnsi"/>
                <w:sz w:val="24"/>
                <w:szCs w:val="24"/>
              </w:rPr>
              <w:t xml:space="preserve"> below</w:t>
            </w:r>
            <w:r w:rsidRPr="00B904C3">
              <w:rPr>
                <w:rFonts w:asciiTheme="minorHAnsi" w:eastAsia="Open Sans" w:hAnsiTheme="minorHAnsi" w:cstheme="minorHAnsi"/>
                <w:sz w:val="24"/>
                <w:szCs w:val="24"/>
              </w:rPr>
              <w:t xml:space="preserve"> if the program has specific regulatory body requirements</w:t>
            </w:r>
            <w:r>
              <w:rPr>
                <w:rFonts w:asciiTheme="minorHAnsi" w:eastAsia="Open Sans" w:hAnsiTheme="minorHAnsi" w:cstheme="minorHAnsi"/>
                <w:sz w:val="24"/>
                <w:szCs w:val="24"/>
              </w:rPr>
              <w:t xml:space="preserve"> that</w:t>
            </w:r>
            <w:r w:rsidRPr="00B904C3">
              <w:rPr>
                <w:rFonts w:asciiTheme="minorHAnsi" w:eastAsia="Open Sans" w:hAnsiTheme="minorHAnsi" w:cstheme="minorHAnsi"/>
                <w:sz w:val="24"/>
                <w:szCs w:val="24"/>
              </w:rPr>
              <w:t xml:space="preserve"> requir</w:t>
            </w:r>
            <w:r>
              <w:rPr>
                <w:rFonts w:asciiTheme="minorHAnsi" w:eastAsia="Open Sans" w:hAnsiTheme="minorHAnsi" w:cstheme="minorHAnsi"/>
                <w:sz w:val="24"/>
                <w:szCs w:val="24"/>
              </w:rPr>
              <w:t>e</w:t>
            </w:r>
            <w:r w:rsidRPr="00B904C3">
              <w:rPr>
                <w:rFonts w:asciiTheme="minorHAnsi" w:eastAsia="Open Sans" w:hAnsiTheme="minorHAnsi" w:cstheme="minorHAnsi"/>
                <w:sz w:val="24"/>
                <w:szCs w:val="24"/>
              </w:rPr>
              <w:t xml:space="preserve"> a higher residency rate at the institution issuing the credential.</w:t>
            </w:r>
          </w:p>
        </w:tc>
      </w:tr>
      <w:tr w:rsidR="00DD6D14" w:rsidRPr="00643C3C" w14:paraId="094DEF23" w14:textId="77777777" w:rsidTr="00666E86">
        <w:tc>
          <w:tcPr>
            <w:tcW w:w="9715" w:type="dxa"/>
            <w:shd w:val="clear" w:color="auto" w:fill="auto"/>
          </w:tcPr>
          <w:p w14:paraId="7389D219" w14:textId="77777777" w:rsidR="00DD6D14" w:rsidRPr="00643C3C" w:rsidRDefault="00DD6D14" w:rsidP="00BC56B2">
            <w:pPr>
              <w:rPr>
                <w:rFonts w:asciiTheme="minorHAnsi" w:eastAsia="Open Sans" w:hAnsiTheme="minorHAnsi" w:cstheme="minorHAnsi"/>
                <w:sz w:val="24"/>
                <w:szCs w:val="24"/>
              </w:rPr>
            </w:pPr>
          </w:p>
        </w:tc>
      </w:tr>
    </w:tbl>
    <w:p w14:paraId="25B5FED5" w14:textId="1A40DB4B" w:rsidR="00D82368" w:rsidRPr="00643C3C" w:rsidRDefault="00D82368" w:rsidP="00666E86">
      <w:pPr>
        <w:spacing w:after="0" w:line="240" w:lineRule="auto"/>
        <w:rPr>
          <w:rFonts w:asciiTheme="minorHAnsi" w:eastAsia="Open Sans" w:hAnsiTheme="minorHAnsi" w:cstheme="minorHAnsi"/>
          <w:sz w:val="20"/>
          <w:szCs w:val="20"/>
        </w:rPr>
      </w:pPr>
      <w:bookmarkStart w:id="1" w:name="_GoBack"/>
      <w:bookmarkEnd w:id="1"/>
    </w:p>
    <w:sectPr w:rsidR="00D82368" w:rsidRPr="00643C3C" w:rsidSect="00610F7E">
      <w:headerReference w:type="default" r:id="rId13"/>
      <w:footerReference w:type="default" r:id="rId14"/>
      <w:footerReference w:type="first" r:id="rId15"/>
      <w:type w:val="continuous"/>
      <w:pgSz w:w="12240" w:h="15840" w:code="1"/>
      <w:pgMar w:top="1440" w:right="1440" w:bottom="1440" w:left="1440" w:header="567" w:footer="4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B898A" w14:textId="77777777" w:rsidR="00461584" w:rsidRDefault="00461584" w:rsidP="003D0A64">
      <w:pPr>
        <w:spacing w:after="0" w:line="240" w:lineRule="auto"/>
      </w:pPr>
      <w:r>
        <w:separator/>
      </w:r>
    </w:p>
  </w:endnote>
  <w:endnote w:type="continuationSeparator" w:id="0">
    <w:p w14:paraId="350FF1DC" w14:textId="77777777" w:rsidR="00461584" w:rsidRDefault="00461584" w:rsidP="003D0A64">
      <w:pPr>
        <w:spacing w:after="0" w:line="240" w:lineRule="auto"/>
      </w:pPr>
      <w:r>
        <w:continuationSeparator/>
      </w:r>
    </w:p>
  </w:endnote>
  <w:endnote w:type="continuationNotice" w:id="1">
    <w:p w14:paraId="0506F35C" w14:textId="77777777" w:rsidR="00461584" w:rsidRDefault="004615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CA80C" w14:textId="2725E909" w:rsidR="00461584" w:rsidRPr="008507C6" w:rsidRDefault="002D59EC" w:rsidP="00610F7E">
    <w:pPr>
      <w:pStyle w:val="Footer"/>
      <w:jc w:val="right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Last Updated: August</w:t>
    </w:r>
    <w:r w:rsidR="00C87163">
      <w:rPr>
        <w:rFonts w:asciiTheme="minorHAnsi" w:hAnsiTheme="minorHAnsi" w:cstheme="minorHAnsi"/>
        <w:sz w:val="24"/>
        <w:szCs w:val="24"/>
      </w:rPr>
      <w:t xml:space="preserve"> 22</w:t>
    </w:r>
    <w:r>
      <w:rPr>
        <w:rFonts w:asciiTheme="minorHAnsi" w:hAnsiTheme="minorHAnsi" w:cstheme="minorHAnsi"/>
        <w:sz w:val="24"/>
        <w:szCs w:val="24"/>
      </w:rPr>
      <w:t>,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B51C" w14:textId="76217F67" w:rsidR="00461584" w:rsidRDefault="00461584" w:rsidP="00ED4324">
    <w:pPr>
      <w:pStyle w:val="Footer"/>
      <w:jc w:val="right"/>
    </w:pPr>
    <w:r>
      <w:t>Education Council Program Profile Template Last Updated JE232020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23866" w14:textId="77777777" w:rsidR="00461584" w:rsidRDefault="00461584" w:rsidP="003D0A64">
      <w:pPr>
        <w:spacing w:after="0" w:line="240" w:lineRule="auto"/>
      </w:pPr>
      <w:r>
        <w:separator/>
      </w:r>
    </w:p>
  </w:footnote>
  <w:footnote w:type="continuationSeparator" w:id="0">
    <w:p w14:paraId="64B7623D" w14:textId="77777777" w:rsidR="00461584" w:rsidRDefault="00461584" w:rsidP="003D0A64">
      <w:pPr>
        <w:spacing w:after="0" w:line="240" w:lineRule="auto"/>
      </w:pPr>
      <w:r>
        <w:continuationSeparator/>
      </w:r>
    </w:p>
  </w:footnote>
  <w:footnote w:type="continuationNotice" w:id="1">
    <w:p w14:paraId="4E10A745" w14:textId="77777777" w:rsidR="00461584" w:rsidRDefault="004615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38554" w14:textId="3FFA9D75" w:rsidR="002D59EC" w:rsidRPr="002D59EC" w:rsidRDefault="002D59EC" w:rsidP="002D59EC">
    <w:pPr>
      <w:pStyle w:val="Header"/>
      <w:spacing w:after="120" w:line="240" w:lineRule="auto"/>
      <w:rPr>
        <w:rFonts w:ascii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A0"/>
    <w:rsid w:val="000079AB"/>
    <w:rsid w:val="0003392F"/>
    <w:rsid w:val="00072F54"/>
    <w:rsid w:val="00074B80"/>
    <w:rsid w:val="0007535D"/>
    <w:rsid w:val="00077DD8"/>
    <w:rsid w:val="000A0BF7"/>
    <w:rsid w:val="000A1731"/>
    <w:rsid w:val="000B4F1F"/>
    <w:rsid w:val="000B5CA3"/>
    <w:rsid w:val="000B7787"/>
    <w:rsid w:val="000D6C11"/>
    <w:rsid w:val="000E395E"/>
    <w:rsid w:val="00110F2D"/>
    <w:rsid w:val="001304AA"/>
    <w:rsid w:val="0014402E"/>
    <w:rsid w:val="00162AB3"/>
    <w:rsid w:val="00164EFC"/>
    <w:rsid w:val="001F0D7A"/>
    <w:rsid w:val="002079CC"/>
    <w:rsid w:val="002140CE"/>
    <w:rsid w:val="00222570"/>
    <w:rsid w:val="0024796B"/>
    <w:rsid w:val="00263D1F"/>
    <w:rsid w:val="002A3468"/>
    <w:rsid w:val="002C25A8"/>
    <w:rsid w:val="002D59EC"/>
    <w:rsid w:val="002E7268"/>
    <w:rsid w:val="002F656C"/>
    <w:rsid w:val="00301354"/>
    <w:rsid w:val="003021FC"/>
    <w:rsid w:val="00317F2D"/>
    <w:rsid w:val="00331A9B"/>
    <w:rsid w:val="003B4196"/>
    <w:rsid w:val="003D0A64"/>
    <w:rsid w:val="00407F82"/>
    <w:rsid w:val="004265C3"/>
    <w:rsid w:val="00445ABD"/>
    <w:rsid w:val="00461584"/>
    <w:rsid w:val="004735E1"/>
    <w:rsid w:val="004767E9"/>
    <w:rsid w:val="00481FB6"/>
    <w:rsid w:val="00483923"/>
    <w:rsid w:val="004B1422"/>
    <w:rsid w:val="004B4078"/>
    <w:rsid w:val="004D2887"/>
    <w:rsid w:val="004E5F0B"/>
    <w:rsid w:val="004E71B3"/>
    <w:rsid w:val="00536026"/>
    <w:rsid w:val="00541F45"/>
    <w:rsid w:val="005616D9"/>
    <w:rsid w:val="00562297"/>
    <w:rsid w:val="00590750"/>
    <w:rsid w:val="0059424F"/>
    <w:rsid w:val="005E2022"/>
    <w:rsid w:val="005E7E09"/>
    <w:rsid w:val="00610F7E"/>
    <w:rsid w:val="00643C3C"/>
    <w:rsid w:val="00661AD6"/>
    <w:rsid w:val="00666E86"/>
    <w:rsid w:val="00667B57"/>
    <w:rsid w:val="00676285"/>
    <w:rsid w:val="006862CC"/>
    <w:rsid w:val="006A570E"/>
    <w:rsid w:val="006B30AE"/>
    <w:rsid w:val="006D03C6"/>
    <w:rsid w:val="006D433A"/>
    <w:rsid w:val="006F16B3"/>
    <w:rsid w:val="006F1FB1"/>
    <w:rsid w:val="006F7EBC"/>
    <w:rsid w:val="00722599"/>
    <w:rsid w:val="007251C8"/>
    <w:rsid w:val="007A4EF1"/>
    <w:rsid w:val="007B0C88"/>
    <w:rsid w:val="007D3F8C"/>
    <w:rsid w:val="007F7B30"/>
    <w:rsid w:val="008475B0"/>
    <w:rsid w:val="008507C6"/>
    <w:rsid w:val="00857119"/>
    <w:rsid w:val="00866E78"/>
    <w:rsid w:val="00871DAC"/>
    <w:rsid w:val="008A684D"/>
    <w:rsid w:val="008C457F"/>
    <w:rsid w:val="008D3F17"/>
    <w:rsid w:val="008D7E4C"/>
    <w:rsid w:val="009307C4"/>
    <w:rsid w:val="00936E93"/>
    <w:rsid w:val="0094082C"/>
    <w:rsid w:val="0098615A"/>
    <w:rsid w:val="009A10C1"/>
    <w:rsid w:val="009A25A2"/>
    <w:rsid w:val="009C0488"/>
    <w:rsid w:val="009E2404"/>
    <w:rsid w:val="009F4FBB"/>
    <w:rsid w:val="00A14E4D"/>
    <w:rsid w:val="00A17A8E"/>
    <w:rsid w:val="00A20830"/>
    <w:rsid w:val="00A22F27"/>
    <w:rsid w:val="00A47308"/>
    <w:rsid w:val="00A51478"/>
    <w:rsid w:val="00A62F72"/>
    <w:rsid w:val="00A93830"/>
    <w:rsid w:val="00A9656A"/>
    <w:rsid w:val="00AE0BBC"/>
    <w:rsid w:val="00B54001"/>
    <w:rsid w:val="00B77388"/>
    <w:rsid w:val="00B904C3"/>
    <w:rsid w:val="00BB4730"/>
    <w:rsid w:val="00BC56B2"/>
    <w:rsid w:val="00BE12B0"/>
    <w:rsid w:val="00BE2527"/>
    <w:rsid w:val="00BE476D"/>
    <w:rsid w:val="00BF13A8"/>
    <w:rsid w:val="00BF45F3"/>
    <w:rsid w:val="00BF7B5F"/>
    <w:rsid w:val="00BF7DD7"/>
    <w:rsid w:val="00C03EEE"/>
    <w:rsid w:val="00C105CB"/>
    <w:rsid w:val="00C17F16"/>
    <w:rsid w:val="00C57E47"/>
    <w:rsid w:val="00C60737"/>
    <w:rsid w:val="00C77528"/>
    <w:rsid w:val="00C80010"/>
    <w:rsid w:val="00C802E5"/>
    <w:rsid w:val="00C83E60"/>
    <w:rsid w:val="00C87163"/>
    <w:rsid w:val="00CA1FD0"/>
    <w:rsid w:val="00CA23CD"/>
    <w:rsid w:val="00CB08B8"/>
    <w:rsid w:val="00CB49DB"/>
    <w:rsid w:val="00CB4BF8"/>
    <w:rsid w:val="00CD65B0"/>
    <w:rsid w:val="00CE2090"/>
    <w:rsid w:val="00D21F16"/>
    <w:rsid w:val="00D27055"/>
    <w:rsid w:val="00D705C8"/>
    <w:rsid w:val="00D821A0"/>
    <w:rsid w:val="00D82368"/>
    <w:rsid w:val="00D94466"/>
    <w:rsid w:val="00DD6D14"/>
    <w:rsid w:val="00DF058B"/>
    <w:rsid w:val="00DF1992"/>
    <w:rsid w:val="00E055C7"/>
    <w:rsid w:val="00E22F54"/>
    <w:rsid w:val="00E34A82"/>
    <w:rsid w:val="00E427C4"/>
    <w:rsid w:val="00E806A1"/>
    <w:rsid w:val="00E80F74"/>
    <w:rsid w:val="00E85625"/>
    <w:rsid w:val="00ED4324"/>
    <w:rsid w:val="00ED60F6"/>
    <w:rsid w:val="00EF4ED4"/>
    <w:rsid w:val="00F03AEE"/>
    <w:rsid w:val="00F370E8"/>
    <w:rsid w:val="00F542DE"/>
    <w:rsid w:val="00F5748F"/>
    <w:rsid w:val="00F77B7B"/>
    <w:rsid w:val="00F8507B"/>
    <w:rsid w:val="00F93B04"/>
    <w:rsid w:val="00FB1ADC"/>
    <w:rsid w:val="00FE0D98"/>
    <w:rsid w:val="00FE4998"/>
    <w:rsid w:val="00FE7DDE"/>
    <w:rsid w:val="06720F0B"/>
    <w:rsid w:val="0699EBE2"/>
    <w:rsid w:val="0A0FD280"/>
    <w:rsid w:val="0FF4A5E2"/>
    <w:rsid w:val="10593D3B"/>
    <w:rsid w:val="10E84B08"/>
    <w:rsid w:val="11A65DFE"/>
    <w:rsid w:val="12BFFBE3"/>
    <w:rsid w:val="159EF008"/>
    <w:rsid w:val="164F6C23"/>
    <w:rsid w:val="1711FB4D"/>
    <w:rsid w:val="1924E510"/>
    <w:rsid w:val="19C62D2A"/>
    <w:rsid w:val="1B5DCAEA"/>
    <w:rsid w:val="1BBB4845"/>
    <w:rsid w:val="1FD67AF6"/>
    <w:rsid w:val="20DCBDBA"/>
    <w:rsid w:val="21279D92"/>
    <w:rsid w:val="225D6B2A"/>
    <w:rsid w:val="2303B6C2"/>
    <w:rsid w:val="240B773D"/>
    <w:rsid w:val="2BD8A1FF"/>
    <w:rsid w:val="2CF8274C"/>
    <w:rsid w:val="2E0D1E64"/>
    <w:rsid w:val="2E728F4B"/>
    <w:rsid w:val="31E1C7CC"/>
    <w:rsid w:val="320E6ADB"/>
    <w:rsid w:val="35E8A2F7"/>
    <w:rsid w:val="36D4C906"/>
    <w:rsid w:val="3AE13482"/>
    <w:rsid w:val="3F2A1822"/>
    <w:rsid w:val="419EBBAD"/>
    <w:rsid w:val="424064A7"/>
    <w:rsid w:val="46FCD0F0"/>
    <w:rsid w:val="4A1FD5F7"/>
    <w:rsid w:val="4AEB99E6"/>
    <w:rsid w:val="4B96D340"/>
    <w:rsid w:val="507C26A9"/>
    <w:rsid w:val="51E6E0D3"/>
    <w:rsid w:val="55A5753C"/>
    <w:rsid w:val="5718F319"/>
    <w:rsid w:val="57817BC5"/>
    <w:rsid w:val="589392BD"/>
    <w:rsid w:val="5C2FF3DC"/>
    <w:rsid w:val="5DB8B4DD"/>
    <w:rsid w:val="5DCF466A"/>
    <w:rsid w:val="5EB1114C"/>
    <w:rsid w:val="616AFE8A"/>
    <w:rsid w:val="62914BBD"/>
    <w:rsid w:val="652589F5"/>
    <w:rsid w:val="65F41E5F"/>
    <w:rsid w:val="6884ABB4"/>
    <w:rsid w:val="68EBD897"/>
    <w:rsid w:val="69811FD1"/>
    <w:rsid w:val="6F0ADF23"/>
    <w:rsid w:val="701CE566"/>
    <w:rsid w:val="707EADAD"/>
    <w:rsid w:val="72434962"/>
    <w:rsid w:val="74805DA2"/>
    <w:rsid w:val="756D7BCF"/>
    <w:rsid w:val="7590EA58"/>
    <w:rsid w:val="7965BAC9"/>
    <w:rsid w:val="798BB826"/>
    <w:rsid w:val="7A735A3F"/>
    <w:rsid w:val="7B07C477"/>
    <w:rsid w:val="7BA94D81"/>
    <w:rsid w:val="7D4D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CECE7D4"/>
  <w15:chartTrackingRefBased/>
  <w15:docId w15:val="{1AB34497-767C-4339-A1DA-541068B4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1A0"/>
    <w:rPr>
      <w:sz w:val="22"/>
      <w:szCs w:val="22"/>
    </w:rPr>
  </w:style>
  <w:style w:type="table" w:styleId="TableGrid">
    <w:name w:val="Table Grid"/>
    <w:basedOn w:val="TableNormal"/>
    <w:uiPriority w:val="39"/>
    <w:rsid w:val="007B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570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D0A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0A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0A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0A64"/>
    <w:rPr>
      <w:sz w:val="22"/>
      <w:szCs w:val="22"/>
      <w:lang w:eastAsia="en-US"/>
    </w:rPr>
  </w:style>
  <w:style w:type="character" w:styleId="PageNumber">
    <w:name w:val="page number"/>
    <w:uiPriority w:val="99"/>
    <w:semiHidden/>
    <w:unhideWhenUsed/>
    <w:rsid w:val="009F4FBB"/>
  </w:style>
  <w:style w:type="character" w:styleId="Hyperlink">
    <w:name w:val="Hyperlink"/>
    <w:basedOn w:val="DefaultParagraphFont"/>
    <w:uiPriority w:val="99"/>
    <w:unhideWhenUsed/>
    <w:rsid w:val="004839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39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3602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850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70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tools.cnc.bc.ca/CNCPolicies/policyFiles.ashx?polId=212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ools.cnc.bc.ca/CNCPolicies/policyFiles.ashx?polId=19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0A332-2BFA-46C0-8DC0-6725C821AC6E}"/>
      </w:docPartPr>
      <w:docPartBody>
        <w:p w:rsidR="00D97731" w:rsidRDefault="00512D48">
          <w:r w:rsidRPr="008D65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48"/>
    <w:rsid w:val="001A57A7"/>
    <w:rsid w:val="003A6BD4"/>
    <w:rsid w:val="003A6C65"/>
    <w:rsid w:val="00512D48"/>
    <w:rsid w:val="00632FDB"/>
    <w:rsid w:val="00762106"/>
    <w:rsid w:val="007D7180"/>
    <w:rsid w:val="00C0334B"/>
    <w:rsid w:val="00D706ED"/>
    <w:rsid w:val="00D97731"/>
    <w:rsid w:val="00E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67C7"/>
    <w:rPr>
      <w:color w:val="808080"/>
    </w:rPr>
  </w:style>
  <w:style w:type="paragraph" w:customStyle="1" w:styleId="29776C9982E14F8D9A707B79C23310AF">
    <w:name w:val="29776C9982E14F8D9A707B79C23310AF"/>
  </w:style>
  <w:style w:type="paragraph" w:customStyle="1" w:styleId="98573A9AA94E4DBF937F027CAA4C9546">
    <w:name w:val="98573A9AA94E4DBF937F027CAA4C9546"/>
  </w:style>
  <w:style w:type="paragraph" w:customStyle="1" w:styleId="C8D3656FB4624D3C816B3B04295B9FC2">
    <w:name w:val="C8D3656FB4624D3C816B3B04295B9FC2"/>
  </w:style>
  <w:style w:type="paragraph" w:customStyle="1" w:styleId="65E3A2776B774107B6D99E4ECDF39CE2">
    <w:name w:val="65E3A2776B774107B6D99E4ECDF39CE2"/>
  </w:style>
  <w:style w:type="paragraph" w:customStyle="1" w:styleId="A6C318A7D17E402AB8615D39DF61851B">
    <w:name w:val="A6C318A7D17E402AB8615D39DF61851B"/>
  </w:style>
  <w:style w:type="paragraph" w:customStyle="1" w:styleId="8B69AAE94B944BCC8AC1D5999B3AD6CB">
    <w:name w:val="8B69AAE94B944BCC8AC1D5999B3AD6CB"/>
  </w:style>
  <w:style w:type="paragraph" w:customStyle="1" w:styleId="C5B4C1C33073409AAC087BF618BB377E">
    <w:name w:val="C5B4C1C33073409AAC087BF618BB377E"/>
  </w:style>
  <w:style w:type="paragraph" w:customStyle="1" w:styleId="3F8293C5178A4867BB3E071B66C1D9DF">
    <w:name w:val="3F8293C5178A4867BB3E071B66C1D9DF"/>
  </w:style>
  <w:style w:type="paragraph" w:customStyle="1" w:styleId="850CFCDFB9D24B458F8BD4FC9F365BFF">
    <w:name w:val="850CFCDFB9D24B458F8BD4FC9F365BFF"/>
  </w:style>
  <w:style w:type="paragraph" w:customStyle="1" w:styleId="0ABBFC47DEE74463BE5D74079DDBAAA2">
    <w:name w:val="0ABBFC47DEE74463BE5D74079DDBAAA2"/>
  </w:style>
  <w:style w:type="paragraph" w:customStyle="1" w:styleId="C4C5D72A2BBD400B87B87D4CEF066F1C">
    <w:name w:val="C4C5D72A2BBD400B87B87D4CEF066F1C"/>
  </w:style>
  <w:style w:type="paragraph" w:customStyle="1" w:styleId="0030B58E167346EAB8F5F1A8C3EBA975">
    <w:name w:val="0030B58E167346EAB8F5F1A8C3EBA975"/>
  </w:style>
  <w:style w:type="paragraph" w:customStyle="1" w:styleId="2F1D3DDBE8434A9BA9C800F5532ED70E">
    <w:name w:val="2F1D3DDBE8434A9BA9C800F5532ED70E"/>
  </w:style>
  <w:style w:type="paragraph" w:customStyle="1" w:styleId="93AF5DB6C2AB4275846184944FB1965C">
    <w:name w:val="93AF5DB6C2AB4275846184944FB1965C"/>
  </w:style>
  <w:style w:type="paragraph" w:customStyle="1" w:styleId="81A425537EE640FA816D18A4473421E1">
    <w:name w:val="81A425537EE640FA816D18A4473421E1"/>
    <w:rsid w:val="00762106"/>
    <w:rPr>
      <w:lang w:val="en-CA" w:eastAsia="en-CA"/>
    </w:rPr>
  </w:style>
  <w:style w:type="paragraph" w:customStyle="1" w:styleId="547B869E871349E2BFB7050947B868F7">
    <w:name w:val="547B869E871349E2BFB7050947B868F7"/>
    <w:rsid w:val="00762106"/>
    <w:rPr>
      <w:lang w:val="en-CA" w:eastAsia="en-CA"/>
    </w:rPr>
  </w:style>
  <w:style w:type="paragraph" w:customStyle="1" w:styleId="B6F19580F34E463D849F6A22319F0D3D">
    <w:name w:val="B6F19580F34E463D849F6A22319F0D3D"/>
    <w:rsid w:val="00762106"/>
    <w:rPr>
      <w:lang w:val="en-CA" w:eastAsia="en-CA"/>
    </w:rPr>
  </w:style>
  <w:style w:type="paragraph" w:customStyle="1" w:styleId="9511E69B893A4927ADE838F072741202">
    <w:name w:val="9511E69B893A4927ADE838F072741202"/>
    <w:rsid w:val="001A57A7"/>
  </w:style>
  <w:style w:type="paragraph" w:customStyle="1" w:styleId="A0BD648EAA5A4502967BDE684BC7C75C">
    <w:name w:val="A0BD648EAA5A4502967BDE684BC7C75C"/>
    <w:rsid w:val="001A57A7"/>
  </w:style>
  <w:style w:type="paragraph" w:customStyle="1" w:styleId="21CF26B9F44843C6B11C432068A36A26">
    <w:name w:val="21CF26B9F44843C6B11C432068A36A26"/>
    <w:rsid w:val="001A57A7"/>
  </w:style>
  <w:style w:type="paragraph" w:customStyle="1" w:styleId="B457BE7C6495434FBFCBD3C20424F30A">
    <w:name w:val="B457BE7C6495434FBFCBD3C20424F30A"/>
    <w:rsid w:val="001A57A7"/>
  </w:style>
  <w:style w:type="paragraph" w:customStyle="1" w:styleId="97A8A156A9E44441997A61C0E67D857E">
    <w:name w:val="97A8A156A9E44441997A61C0E67D857E"/>
    <w:rsid w:val="001A57A7"/>
  </w:style>
  <w:style w:type="paragraph" w:customStyle="1" w:styleId="A4136241357F4AC1954BE7529BE95EC0">
    <w:name w:val="A4136241357F4AC1954BE7529BE95EC0"/>
    <w:rsid w:val="001A57A7"/>
  </w:style>
  <w:style w:type="paragraph" w:customStyle="1" w:styleId="24C2289F881E43AAB4267085A7735CB9">
    <w:name w:val="24C2289F881E43AAB4267085A7735CB9"/>
    <w:rsid w:val="001A57A7"/>
  </w:style>
  <w:style w:type="paragraph" w:customStyle="1" w:styleId="16361582F4484F66AE4AB846F2F8CEDA">
    <w:name w:val="16361582F4484F66AE4AB846F2F8CEDA"/>
    <w:rsid w:val="001A57A7"/>
  </w:style>
  <w:style w:type="paragraph" w:customStyle="1" w:styleId="C42C8F3BFEB64B219C3A250CC82AD52A">
    <w:name w:val="C42C8F3BFEB64B219C3A250CC82AD52A"/>
    <w:rsid w:val="001A57A7"/>
  </w:style>
  <w:style w:type="paragraph" w:customStyle="1" w:styleId="9506BA73CAF342C0890871E991E73895">
    <w:name w:val="9506BA73CAF342C0890871E991E73895"/>
    <w:rsid w:val="001A57A7"/>
  </w:style>
  <w:style w:type="paragraph" w:customStyle="1" w:styleId="1F5240FFF7EC4F2C9B2F8CB42D46D6EC">
    <w:name w:val="1F5240FFF7EC4F2C9B2F8CB42D46D6EC"/>
  </w:style>
  <w:style w:type="paragraph" w:customStyle="1" w:styleId="E28D7B47E0F74C63B67F9B7566459E77">
    <w:name w:val="E28D7B47E0F74C63B67F9B7566459E77"/>
    <w:rsid w:val="00E967C7"/>
  </w:style>
  <w:style w:type="paragraph" w:customStyle="1" w:styleId="C34C445849C34CF3A587285305B96981">
    <w:name w:val="C34C445849C34CF3A587285305B96981"/>
    <w:rsid w:val="00E967C7"/>
  </w:style>
  <w:style w:type="paragraph" w:customStyle="1" w:styleId="B3D9AD63D6E14378908C65AE1A870014">
    <w:name w:val="B3D9AD63D6E14378908C65AE1A870014"/>
    <w:rsid w:val="00E96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22f301-c88f-4a46-8c44-2e48a387140e">
      <Terms xmlns="http://schemas.microsoft.com/office/infopath/2007/PartnerControls"/>
    </lcf76f155ced4ddcb4097134ff3c332f>
    <TaxCatchAll xmlns="037c6e82-2435-4108-b169-2263be390a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93D712F24D94CBCDE9DDBA5B1DE53" ma:contentTypeVersion="15" ma:contentTypeDescription="Create a new document." ma:contentTypeScope="" ma:versionID="22d6032607092db58a48c57f729a0141">
  <xsd:schema xmlns:xsd="http://www.w3.org/2001/XMLSchema" xmlns:xs="http://www.w3.org/2001/XMLSchema" xmlns:p="http://schemas.microsoft.com/office/2006/metadata/properties" xmlns:ns2="fb22f301-c88f-4a46-8c44-2e48a387140e" xmlns:ns3="037c6e82-2435-4108-b169-2263be390a05" targetNamespace="http://schemas.microsoft.com/office/2006/metadata/properties" ma:root="true" ma:fieldsID="7c8bd9c2d6ea358280b0b2c5bec03926" ns2:_="" ns3:_="">
    <xsd:import namespace="fb22f301-c88f-4a46-8c44-2e48a387140e"/>
    <xsd:import namespace="037c6e82-2435-4108-b169-2263be390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2f301-c88f-4a46-8c44-2e48a3871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ea0711b-dded-4b2f-bf4f-5a1868e513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c6e82-2435-4108-b169-2263be390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603bfb-4205-4f77-8fd3-e0d7759acec3}" ma:internalName="TaxCatchAll" ma:showField="CatchAllData" ma:web="037c6e82-2435-4108-b169-2263be390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DD33-790F-42C4-9AA2-7230DFBCE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9B79E-7A90-4FF7-ABDB-67AA821439D6}">
  <ds:schemaRefs>
    <ds:schemaRef ds:uri="http://schemas.microsoft.com/office/2006/documentManagement/types"/>
    <ds:schemaRef ds:uri="037c6e82-2435-4108-b169-2263be390a05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b22f301-c88f-4a46-8c44-2e48a387140e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617B9D1-9D0C-482C-9BD7-D4BF61740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2f301-c88f-4a46-8c44-2e48a387140e"/>
    <ds:schemaRef ds:uri="037c6e82-2435-4108-b169-2263be390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E488A-DC80-4A6C-9F14-D62B8137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New Caledonia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Warburton (warburtonj)</dc:creator>
  <cp:keywords/>
  <dc:description/>
  <cp:lastModifiedBy>Kristin Hilder (hilderk1)</cp:lastModifiedBy>
  <cp:revision>52</cp:revision>
  <cp:lastPrinted>2022-08-09T20:11:00Z</cp:lastPrinted>
  <dcterms:created xsi:type="dcterms:W3CDTF">2020-06-23T18:01:00Z</dcterms:created>
  <dcterms:modified xsi:type="dcterms:W3CDTF">2022-08-22T21:23:00Z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0x0101006BD93D712F24D94CBCDE9DDBA5B1DE53</vt:lpwstr>
  </property>
  <property fmtid="{D5CDD505-2E9C-101B-9397-08002B2CF9AE}" pid="3" name="MediaServiceImageTags">
    <vt:lpwstr/>
  </property>
</Properties>
</file>